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7B" w:rsidRPr="00175A2F" w:rsidRDefault="004829AA" w:rsidP="002F337B">
      <w:pPr>
        <w:pStyle w:val="Tekstpodstawowy3"/>
        <w:jc w:val="center"/>
        <w:rPr>
          <w:rFonts w:ascii="Cambria" w:hAnsi="Cambria" w:cs="Tahoma"/>
          <w:szCs w:val="28"/>
        </w:rPr>
      </w:pPr>
      <w:r w:rsidRPr="00175A2F">
        <w:rPr>
          <w:rFonts w:ascii="Cambria" w:hAnsi="Cambria" w:cs="Tahoma"/>
          <w:szCs w:val="28"/>
        </w:rPr>
        <w:t>FORMULARZ OFERTOWY</w:t>
      </w:r>
    </w:p>
    <w:p w:rsidR="00175A2F" w:rsidRPr="00175A2F" w:rsidRDefault="002F337B" w:rsidP="00175A2F">
      <w:pPr>
        <w:pStyle w:val="Tekstpodstawowy3"/>
        <w:jc w:val="center"/>
        <w:rPr>
          <w:rFonts w:ascii="Cambria" w:hAnsi="Cambria" w:cs="Tahoma"/>
          <w:szCs w:val="28"/>
        </w:rPr>
      </w:pPr>
      <w:r w:rsidRPr="00175A2F">
        <w:rPr>
          <w:rFonts w:ascii="Cambria" w:hAnsi="Cambria" w:cs="Tahoma"/>
          <w:szCs w:val="28"/>
        </w:rPr>
        <w:t xml:space="preserve">NA </w:t>
      </w:r>
      <w:r w:rsidR="00175A2F" w:rsidRPr="00175A2F">
        <w:rPr>
          <w:rFonts w:ascii="Cambria" w:hAnsi="Cambria" w:cs="Tahoma"/>
          <w:szCs w:val="28"/>
        </w:rPr>
        <w:t>„</w:t>
      </w:r>
      <w:r w:rsidR="00C757AB">
        <w:rPr>
          <w:rFonts w:ascii="Cambria" w:hAnsi="Cambria" w:cs="Tahoma"/>
          <w:szCs w:val="28"/>
        </w:rPr>
        <w:t>WYKONANIE WYCENY AKT</w:t>
      </w:r>
      <w:r w:rsidR="00175A2F" w:rsidRPr="00175A2F">
        <w:rPr>
          <w:rFonts w:ascii="Cambria" w:hAnsi="Cambria" w:cs="Tahoma"/>
          <w:szCs w:val="28"/>
        </w:rPr>
        <w:t>UARIALNEJ REZERW NA ŚWIADCZENIA PRACOWNICZE”</w:t>
      </w:r>
    </w:p>
    <w:p w:rsidR="002F337B" w:rsidRPr="00175A2F" w:rsidRDefault="004829AA" w:rsidP="002F337B">
      <w:pPr>
        <w:pStyle w:val="Tekstpodstawowy3"/>
        <w:jc w:val="center"/>
        <w:rPr>
          <w:rFonts w:ascii="Cambria" w:hAnsi="Cambria" w:cs="Tahoma"/>
          <w:szCs w:val="28"/>
        </w:rPr>
      </w:pPr>
      <w:r w:rsidRPr="00175A2F">
        <w:rPr>
          <w:rFonts w:ascii="Cambria" w:hAnsi="Cambria" w:cs="Tahoma"/>
          <w:szCs w:val="28"/>
        </w:rPr>
        <w:t>DLA ZESPOŁU OPIEKI ZDROWOTNEJ W SUCHEJ BESKIDZKIEJ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4829AA" w:rsidRPr="00E03D6A" w:rsidTr="00E211E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829AA" w:rsidRPr="00E03D6A" w:rsidTr="00E211E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829AA" w:rsidRPr="00E03D6A" w:rsidTr="00E211E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829AA" w:rsidRPr="00E03D6A" w:rsidTr="00E211E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829AA" w:rsidRPr="00E03D6A" w:rsidTr="00E211E4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829AA" w:rsidRPr="00E03D6A" w:rsidTr="00E211E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AA" w:rsidRPr="00E03D6A" w:rsidRDefault="004829AA" w:rsidP="00E211E4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4829AA" w:rsidRPr="00E03D6A" w:rsidTr="00E211E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AA" w:rsidRPr="00E03D6A" w:rsidRDefault="004829AA" w:rsidP="00E211E4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4829AA" w:rsidRPr="00E03D6A" w:rsidTr="00E211E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829AA" w:rsidRPr="00E03D6A" w:rsidTr="00E211E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829AA" w:rsidRPr="00E03D6A" w:rsidTr="00E211E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AA" w:rsidRPr="00E03D6A" w:rsidRDefault="004829AA" w:rsidP="00E211E4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75A2F" w:rsidRPr="00175A2F" w:rsidRDefault="00175A2F" w:rsidP="00175A2F">
      <w:pPr>
        <w:rPr>
          <w:rFonts w:ascii="Cambria" w:hAnsi="Cambria"/>
          <w:sz w:val="24"/>
          <w:szCs w:val="24"/>
        </w:rPr>
      </w:pPr>
    </w:p>
    <w:p w:rsidR="00175A2F" w:rsidRDefault="00175A2F" w:rsidP="00175A2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175A2F" w:rsidRDefault="00175A2F" w:rsidP="00175A2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595"/>
      </w:tblGrid>
      <w:tr w:rsidR="00175A2F" w:rsidTr="00C82F77">
        <w:trPr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F" w:rsidRDefault="00175A2F" w:rsidP="00C82F7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netto: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2F" w:rsidRDefault="00175A2F" w:rsidP="00C82F7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brutto:</w:t>
            </w:r>
          </w:p>
        </w:tc>
      </w:tr>
      <w:tr w:rsidR="00175A2F" w:rsidTr="00C82F77">
        <w:trPr>
          <w:jc w:val="center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F" w:rsidRDefault="00175A2F" w:rsidP="00C82F77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175A2F" w:rsidRDefault="00175A2F" w:rsidP="00C82F77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F" w:rsidRDefault="00175A2F" w:rsidP="00C82F77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175A2F" w:rsidRDefault="00175A2F" w:rsidP="00C82F77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</w:tbl>
    <w:p w:rsidR="00175A2F" w:rsidRDefault="00175A2F" w:rsidP="00175A2F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175A2F" w:rsidRDefault="00175A2F" w:rsidP="00175A2F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175A2F" w:rsidRDefault="00175A2F" w:rsidP="00175A2F">
      <w:pPr>
        <w:pStyle w:val="Tekstpodstawowy"/>
        <w:rPr>
          <w:rFonts w:ascii="Cambria" w:hAnsi="Cambria" w:cs="Tahoma"/>
          <w:sz w:val="22"/>
          <w:szCs w:val="22"/>
        </w:rPr>
      </w:pPr>
    </w:p>
    <w:p w:rsidR="00175A2F" w:rsidRDefault="00175A2F" w:rsidP="00175A2F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175A2F" w:rsidRDefault="00175A2F" w:rsidP="002F337B">
      <w:pPr>
        <w:jc w:val="right"/>
        <w:rPr>
          <w:rFonts w:ascii="Cambria" w:hAnsi="Cambria" w:cs="Tahoma"/>
          <w:b/>
          <w:sz w:val="32"/>
        </w:rPr>
      </w:pPr>
    </w:p>
    <w:p w:rsidR="00175A2F" w:rsidRDefault="00A97B2E" w:rsidP="00175A2F">
      <w:pPr>
        <w:jc w:val="both"/>
        <w:rPr>
          <w:rFonts w:ascii="Cambria" w:hAnsi="Cambria" w:cs="Tahoma"/>
          <w:b/>
          <w:sz w:val="24"/>
          <w:szCs w:val="24"/>
        </w:rPr>
      </w:pPr>
      <w:r w:rsidRPr="00A97B2E">
        <w:rPr>
          <w:rFonts w:ascii="Cambria" w:hAnsi="Cambria" w:cs="Tahoma"/>
          <w:b/>
          <w:sz w:val="24"/>
          <w:szCs w:val="24"/>
        </w:rPr>
        <w:t>Opis przedmiotu zamówienia:</w:t>
      </w:r>
    </w:p>
    <w:p w:rsidR="00A97B2E" w:rsidRDefault="00A97B2E" w:rsidP="00175A2F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Przedmiotem zamówienia jest wycena aktuarialna rezerw na świadczenia pracownicze na </w:t>
      </w:r>
      <w:r w:rsidR="000E683A">
        <w:rPr>
          <w:rFonts w:ascii="Cambria" w:hAnsi="Cambria" w:cs="Tahoma"/>
          <w:sz w:val="24"/>
          <w:szCs w:val="24"/>
        </w:rPr>
        <w:t>dzień</w:t>
      </w:r>
      <w:r>
        <w:rPr>
          <w:rFonts w:ascii="Cambria" w:hAnsi="Cambria" w:cs="Tahoma"/>
          <w:sz w:val="24"/>
          <w:szCs w:val="24"/>
        </w:rPr>
        <w:t xml:space="preserve"> 31 grudnia 2018 roku. </w:t>
      </w:r>
    </w:p>
    <w:p w:rsidR="00A97B2E" w:rsidRDefault="00A97B2E" w:rsidP="00175A2F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Usługa obejmuje wycenę bieżącej wartości przyszłych krótko i długoterminowych zobowiązań z tytułu odpraw </w:t>
      </w:r>
      <w:proofErr w:type="spellStart"/>
      <w:r>
        <w:rPr>
          <w:rFonts w:ascii="Cambria" w:hAnsi="Cambria" w:cs="Tahoma"/>
          <w:sz w:val="24"/>
          <w:szCs w:val="24"/>
        </w:rPr>
        <w:t>emerytalno</w:t>
      </w:r>
      <w:proofErr w:type="spellEnd"/>
      <w:r w:rsidR="000E683A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- rentowych oraz nagród jubileuszowych</w:t>
      </w:r>
      <w:r w:rsidR="000E683A">
        <w:rPr>
          <w:rFonts w:ascii="Cambria" w:hAnsi="Cambria" w:cs="Tahoma"/>
          <w:sz w:val="24"/>
          <w:szCs w:val="24"/>
        </w:rPr>
        <w:t>,</w:t>
      </w:r>
      <w:bookmarkStart w:id="0" w:name="_GoBack"/>
      <w:bookmarkEnd w:id="0"/>
      <w:r>
        <w:rPr>
          <w:rFonts w:ascii="Cambria" w:hAnsi="Cambria" w:cs="Tahoma"/>
          <w:sz w:val="24"/>
          <w:szCs w:val="24"/>
        </w:rPr>
        <w:t xml:space="preserve"> zgodnie z Polskimi Standardami Rachunkowości.</w:t>
      </w:r>
    </w:p>
    <w:p w:rsidR="00A97B2E" w:rsidRDefault="00A97B2E" w:rsidP="00175A2F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Dane o Jednostce:</w:t>
      </w:r>
    </w:p>
    <w:p w:rsidR="00A97B2E" w:rsidRDefault="00A97B2E" w:rsidP="00A97B2E">
      <w:pPr>
        <w:pStyle w:val="Akapitzlist"/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Przychody ze sprzedaży i zrównane z nimi</w:t>
      </w:r>
      <w:r w:rsidR="000E683A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- stan na dzień 31.12.2017r. -96 000 000,00 zł</w:t>
      </w:r>
    </w:p>
    <w:p w:rsidR="00A97B2E" w:rsidRDefault="00A97B2E" w:rsidP="00A97B2E">
      <w:pPr>
        <w:pStyle w:val="Akapitzlist"/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Suma bilansowa na dzień 31.12.2017r. – 52 000 000,00 zł</w:t>
      </w:r>
    </w:p>
    <w:p w:rsidR="00A97B2E" w:rsidRDefault="00A97B2E" w:rsidP="00A97B2E">
      <w:pPr>
        <w:pStyle w:val="Akapitzlist"/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Liczba etatów -</w:t>
      </w:r>
      <w:r w:rsidR="000E683A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629</w:t>
      </w:r>
    </w:p>
    <w:p w:rsidR="00A97B2E" w:rsidRPr="00A97B2E" w:rsidRDefault="00A97B2E" w:rsidP="00A97B2E">
      <w:pPr>
        <w:pStyle w:val="Akapitzlist"/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Liczba łóżek</w:t>
      </w:r>
      <w:r w:rsidR="000E683A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- 396</w:t>
      </w:r>
    </w:p>
    <w:p w:rsidR="00175A2F" w:rsidRDefault="00175A2F" w:rsidP="00175A2F">
      <w:pPr>
        <w:jc w:val="both"/>
        <w:rPr>
          <w:rFonts w:ascii="Cambria" w:hAnsi="Cambria"/>
          <w:b/>
          <w:sz w:val="24"/>
          <w:szCs w:val="24"/>
        </w:rPr>
      </w:pPr>
      <w:r w:rsidRPr="007F3589">
        <w:rPr>
          <w:rFonts w:ascii="Cambria" w:hAnsi="Cambria"/>
          <w:sz w:val="24"/>
          <w:szCs w:val="24"/>
        </w:rPr>
        <w:t xml:space="preserve">Ofertę należy złożyć za pośrednictwem kanału elektronicznej komunikacji w języku polskim  pod adresem: </w:t>
      </w:r>
      <w:hyperlink r:id="rId6" w:history="1">
        <w:r w:rsidRPr="007F3589">
          <w:rPr>
            <w:rStyle w:val="Hipercze"/>
            <w:rFonts w:ascii="Cambria" w:hAnsi="Cambria"/>
            <w:bCs/>
            <w:color w:val="auto"/>
            <w:sz w:val="24"/>
            <w:szCs w:val="24"/>
          </w:rPr>
          <w:t>http://www.platformazakupowa.pl/pn/zozsuchabeskidzka</w:t>
        </w:r>
      </w:hyperlink>
      <w:r w:rsidRPr="007F3589">
        <w:rPr>
          <w:rFonts w:ascii="Cambria" w:hAnsi="Cambria"/>
          <w:bCs/>
          <w:sz w:val="24"/>
          <w:szCs w:val="24"/>
        </w:rPr>
        <w:t xml:space="preserve"> na stronie danego postępowania</w:t>
      </w:r>
      <w:r w:rsidRPr="007F3589">
        <w:rPr>
          <w:rFonts w:ascii="Cambria" w:hAnsi="Cambria"/>
          <w:sz w:val="24"/>
          <w:szCs w:val="24"/>
        </w:rPr>
        <w:t xml:space="preserve">, nie później niż do dnia </w:t>
      </w:r>
      <w:r w:rsidR="000E683A" w:rsidRPr="000E683A">
        <w:rPr>
          <w:rFonts w:ascii="Cambria" w:hAnsi="Cambria"/>
          <w:b/>
          <w:sz w:val="24"/>
          <w:szCs w:val="24"/>
        </w:rPr>
        <w:t>17.</w:t>
      </w:r>
      <w:r w:rsidRPr="000E683A">
        <w:rPr>
          <w:rFonts w:ascii="Cambria" w:hAnsi="Cambria"/>
          <w:b/>
          <w:sz w:val="24"/>
          <w:szCs w:val="24"/>
        </w:rPr>
        <w:t>0</w:t>
      </w:r>
      <w:r w:rsidRPr="000E683A">
        <w:rPr>
          <w:rFonts w:ascii="Cambria" w:hAnsi="Cambria"/>
          <w:b/>
        </w:rPr>
        <w:t>1</w:t>
      </w:r>
      <w:r w:rsidRPr="007F3589">
        <w:rPr>
          <w:rFonts w:ascii="Cambria" w:hAnsi="Cambria"/>
          <w:b/>
          <w:sz w:val="24"/>
          <w:szCs w:val="24"/>
        </w:rPr>
        <w:t>.2019r. do godz. 10:00</w:t>
      </w:r>
    </w:p>
    <w:p w:rsidR="00175A2F" w:rsidRDefault="00175A2F" w:rsidP="002F337B">
      <w:pPr>
        <w:jc w:val="right"/>
        <w:rPr>
          <w:rFonts w:ascii="Cambria" w:hAnsi="Cambria"/>
          <w:b/>
          <w:sz w:val="24"/>
          <w:szCs w:val="24"/>
        </w:rPr>
      </w:pPr>
    </w:p>
    <w:p w:rsidR="000E683A" w:rsidRDefault="000E683A" w:rsidP="002F337B">
      <w:pPr>
        <w:jc w:val="right"/>
        <w:rPr>
          <w:rFonts w:ascii="Cambria" w:hAnsi="Cambria"/>
          <w:b/>
          <w:sz w:val="24"/>
          <w:szCs w:val="24"/>
        </w:rPr>
      </w:pPr>
    </w:p>
    <w:p w:rsidR="000E683A" w:rsidRDefault="000E683A" w:rsidP="002F337B">
      <w:pPr>
        <w:jc w:val="right"/>
        <w:rPr>
          <w:rFonts w:ascii="Cambria" w:hAnsi="Cambria"/>
          <w:b/>
          <w:sz w:val="24"/>
          <w:szCs w:val="24"/>
        </w:rPr>
      </w:pPr>
    </w:p>
    <w:p w:rsidR="002F337B" w:rsidRPr="00E3448F" w:rsidRDefault="002F337B" w:rsidP="002F337B">
      <w:pPr>
        <w:jc w:val="right"/>
        <w:rPr>
          <w:rFonts w:ascii="Cambria" w:hAnsi="Cambria" w:cs="Tahoma"/>
          <w:b/>
          <w:sz w:val="32"/>
        </w:rPr>
      </w:pPr>
      <w:r w:rsidRPr="00E3448F">
        <w:rPr>
          <w:rFonts w:ascii="Cambria" w:hAnsi="Cambria" w:cs="Tahoma"/>
          <w:b/>
          <w:sz w:val="32"/>
        </w:rPr>
        <w:t>______________________</w:t>
      </w:r>
    </w:p>
    <w:p w:rsidR="00732C61" w:rsidRDefault="002F337B" w:rsidP="000E683A">
      <w:pPr>
        <w:ind w:left="2832" w:firstLine="708"/>
        <w:jc w:val="center"/>
      </w:pPr>
      <w:r w:rsidRPr="00E3448F">
        <w:rPr>
          <w:rFonts w:ascii="Cambria" w:hAnsi="Cambria" w:cs="Tahoma"/>
        </w:rPr>
        <w:t xml:space="preserve">                                   </w:t>
      </w:r>
      <w:r>
        <w:rPr>
          <w:rFonts w:ascii="Cambria" w:hAnsi="Cambria" w:cs="Tahoma"/>
        </w:rPr>
        <w:t xml:space="preserve">                             </w:t>
      </w:r>
      <w:r w:rsidRPr="00E3448F">
        <w:rPr>
          <w:rFonts w:ascii="Cambria" w:hAnsi="Cambria" w:cs="Tahoma"/>
        </w:rPr>
        <w:t>pieczęć i podpis oferenta</w:t>
      </w:r>
    </w:p>
    <w:sectPr w:rsidR="00732C61" w:rsidSect="00E5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2B3876E6"/>
    <w:lvl w:ilvl="0">
      <w:start w:val="1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Cambria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1615A01"/>
    <w:multiLevelType w:val="hybridMultilevel"/>
    <w:tmpl w:val="68562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964A7"/>
    <w:multiLevelType w:val="hybridMultilevel"/>
    <w:tmpl w:val="7DC8D80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 w:val="0"/>
      </w:rPr>
    </w:lvl>
    <w:lvl w:ilvl="2" w:tplc="FFFFFFFF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821799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02214E8"/>
    <w:multiLevelType w:val="hybridMultilevel"/>
    <w:tmpl w:val="F04C14A2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1613378"/>
    <w:multiLevelType w:val="hybridMultilevel"/>
    <w:tmpl w:val="8322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1979"/>
    <w:multiLevelType w:val="multilevel"/>
    <w:tmpl w:val="E75C58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1F4AC5"/>
    <w:multiLevelType w:val="multilevel"/>
    <w:tmpl w:val="3B9E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462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6EE2219D"/>
    <w:multiLevelType w:val="hybridMultilevel"/>
    <w:tmpl w:val="E15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4683"/>
    <w:rsid w:val="00037CB1"/>
    <w:rsid w:val="000B2E9A"/>
    <w:rsid w:val="000E683A"/>
    <w:rsid w:val="0011665B"/>
    <w:rsid w:val="00151904"/>
    <w:rsid w:val="00175A2F"/>
    <w:rsid w:val="001D2B72"/>
    <w:rsid w:val="00273FAA"/>
    <w:rsid w:val="002A08DD"/>
    <w:rsid w:val="002F337B"/>
    <w:rsid w:val="004829AA"/>
    <w:rsid w:val="00576A6C"/>
    <w:rsid w:val="005A4FC9"/>
    <w:rsid w:val="00630A38"/>
    <w:rsid w:val="006B13EE"/>
    <w:rsid w:val="008C1B8B"/>
    <w:rsid w:val="00A16307"/>
    <w:rsid w:val="00A342FB"/>
    <w:rsid w:val="00A40E5B"/>
    <w:rsid w:val="00A70CE9"/>
    <w:rsid w:val="00A97B2E"/>
    <w:rsid w:val="00AC1F2C"/>
    <w:rsid w:val="00B16CBF"/>
    <w:rsid w:val="00C757AB"/>
    <w:rsid w:val="00D1119F"/>
    <w:rsid w:val="00D55369"/>
    <w:rsid w:val="00E5701F"/>
    <w:rsid w:val="00FB5936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3FAA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3FA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3FA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3FA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73FA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73F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273FAA"/>
    <w:pPr>
      <w:jc w:val="center"/>
    </w:pPr>
    <w:rPr>
      <w:b/>
      <w:sz w:val="28"/>
    </w:rPr>
  </w:style>
  <w:style w:type="paragraph" w:customStyle="1" w:styleId="Skrconyadreszwrotny">
    <w:name w:val="Skrócony adres zwrotny"/>
    <w:basedOn w:val="Normalny"/>
    <w:rsid w:val="004829AA"/>
    <w:rPr>
      <w:sz w:val="24"/>
    </w:rPr>
  </w:style>
  <w:style w:type="character" w:customStyle="1" w:styleId="Teksttreci">
    <w:name w:val="Tekst treści_"/>
    <w:link w:val="Teksttreci0"/>
    <w:rsid w:val="006B13EE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13EE"/>
    <w:pPr>
      <w:shd w:val="clear" w:color="auto" w:fill="FFFFFF"/>
      <w:spacing w:before="1200" w:line="418" w:lineRule="exact"/>
      <w:ind w:hanging="44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7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42F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42FB"/>
    <w:rPr>
      <w:b/>
      <w:bCs/>
    </w:rPr>
  </w:style>
  <w:style w:type="character" w:styleId="Hipercze">
    <w:name w:val="Hyperlink"/>
    <w:uiPriority w:val="99"/>
    <w:semiHidden/>
    <w:rsid w:val="00175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/pn/zozsuchabeskidz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</cp:lastModifiedBy>
  <cp:revision>4</cp:revision>
  <cp:lastPrinted>2018-04-16T09:13:00Z</cp:lastPrinted>
  <dcterms:created xsi:type="dcterms:W3CDTF">2019-01-09T07:35:00Z</dcterms:created>
  <dcterms:modified xsi:type="dcterms:W3CDTF">2019-01-09T08:54:00Z</dcterms:modified>
</cp:coreProperties>
</file>