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DC09" w14:textId="77777777" w:rsidR="000939BE" w:rsidRPr="006B3076" w:rsidRDefault="0076128C" w:rsidP="000939BE">
      <w:pPr>
        <w:jc w:val="right"/>
        <w:rPr>
          <w:rFonts w:ascii="Arial" w:hAnsi="Arial" w:cs="Arial"/>
          <w:b/>
          <w:sz w:val="20"/>
        </w:rPr>
      </w:pPr>
      <w:r w:rsidRPr="006B3076">
        <w:rPr>
          <w:rFonts w:ascii="Arial" w:hAnsi="Arial" w:cs="Arial"/>
          <w:b/>
          <w:sz w:val="20"/>
        </w:rPr>
        <w:t xml:space="preserve">Załącznik nr </w:t>
      </w:r>
      <w:r w:rsidR="00E42300">
        <w:rPr>
          <w:rFonts w:ascii="Arial" w:hAnsi="Arial" w:cs="Arial"/>
          <w:b/>
          <w:sz w:val="20"/>
        </w:rPr>
        <w:t>6</w:t>
      </w:r>
      <w:r w:rsidR="00681D74" w:rsidRPr="006B3076">
        <w:rPr>
          <w:rFonts w:ascii="Arial" w:hAnsi="Arial" w:cs="Arial"/>
          <w:b/>
          <w:sz w:val="20"/>
        </w:rPr>
        <w:t xml:space="preserve"> do SIWZ</w:t>
      </w:r>
    </w:p>
    <w:p w14:paraId="6A5BF9A4" w14:textId="77777777" w:rsidR="002C00DA" w:rsidRDefault="002C00DA" w:rsidP="002C0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276" w:lineRule="auto"/>
        <w:ind w:right="11593"/>
        <w:jc w:val="center"/>
        <w:rPr>
          <w:rFonts w:ascii="Arial" w:hAnsi="Arial" w:cs="Arial"/>
        </w:rPr>
      </w:pPr>
    </w:p>
    <w:p w14:paraId="65850781" w14:textId="77777777" w:rsidR="002C00DA" w:rsidRDefault="002C00DA" w:rsidP="002C0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276" w:lineRule="auto"/>
        <w:ind w:right="11593"/>
        <w:jc w:val="center"/>
        <w:rPr>
          <w:rFonts w:ascii="Arial" w:hAnsi="Arial" w:cs="Arial"/>
        </w:rPr>
      </w:pPr>
    </w:p>
    <w:p w14:paraId="3B7DD487" w14:textId="77777777" w:rsidR="002C00DA" w:rsidRDefault="002C00DA" w:rsidP="002C0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276" w:lineRule="auto"/>
        <w:ind w:right="11593"/>
        <w:jc w:val="center"/>
        <w:rPr>
          <w:rFonts w:ascii="Arial" w:hAnsi="Arial" w:cs="Arial"/>
        </w:rPr>
      </w:pPr>
    </w:p>
    <w:p w14:paraId="654F11C3" w14:textId="77777777" w:rsidR="002C00DA" w:rsidRPr="008117A0" w:rsidRDefault="002C00DA" w:rsidP="002C0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276" w:lineRule="auto"/>
        <w:ind w:right="11593"/>
        <w:jc w:val="center"/>
        <w:rPr>
          <w:rFonts w:ascii="Arial" w:hAnsi="Arial" w:cs="Arial"/>
          <w:i/>
          <w:sz w:val="16"/>
        </w:rPr>
      </w:pPr>
      <w:r w:rsidRPr="008117A0">
        <w:rPr>
          <w:rFonts w:ascii="Arial" w:hAnsi="Arial" w:cs="Arial"/>
          <w:i/>
          <w:sz w:val="16"/>
        </w:rPr>
        <w:t xml:space="preserve"> (pieczęć Wykonawcy)</w:t>
      </w:r>
    </w:p>
    <w:p w14:paraId="25695410" w14:textId="77777777" w:rsidR="00ED06FE" w:rsidRPr="00CB359B" w:rsidRDefault="00ED06FE" w:rsidP="00ED06F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54CAA4B5" w14:textId="77777777" w:rsidR="006B3076" w:rsidRDefault="00977747" w:rsidP="00D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 w:rsidRPr="00D27AF5">
        <w:rPr>
          <w:rFonts w:ascii="Arial" w:hAnsi="Arial" w:cs="Arial"/>
          <w:b/>
          <w:sz w:val="20"/>
        </w:rPr>
        <w:t>WYKAZ NARZĘDZI WYPOSAŻENIA ZAKŁADU</w:t>
      </w:r>
    </w:p>
    <w:p w14:paraId="7D1D84BF" w14:textId="77777777" w:rsidR="00B55389" w:rsidRDefault="00C50B8F" w:rsidP="00B5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I</w:t>
      </w:r>
      <w:r w:rsidR="00D27AF5" w:rsidRPr="00D27AF5">
        <w:rPr>
          <w:rFonts w:ascii="Arial" w:hAnsi="Arial" w:cs="Arial"/>
          <w:b/>
          <w:sz w:val="20"/>
        </w:rPr>
        <w:t xml:space="preserve"> URZĄDZEŃ TECHNICZNYCH DOSTĘPNYCH WYKONAWCY</w:t>
      </w:r>
      <w:r w:rsidR="00D27AF5">
        <w:rPr>
          <w:rFonts w:ascii="Arial" w:hAnsi="Arial" w:cs="Arial"/>
          <w:b/>
          <w:sz w:val="20"/>
        </w:rPr>
        <w:t xml:space="preserve"> </w:t>
      </w:r>
      <w:r w:rsidR="00D27AF5" w:rsidRPr="00D27AF5">
        <w:rPr>
          <w:rFonts w:ascii="Arial" w:hAnsi="Arial" w:cs="Arial"/>
          <w:b/>
          <w:bCs/>
          <w:sz w:val="20"/>
        </w:rPr>
        <w:t xml:space="preserve">W </w:t>
      </w:r>
      <w:r w:rsidR="00D27AF5">
        <w:rPr>
          <w:rFonts w:ascii="Arial" w:hAnsi="Arial" w:cs="Arial"/>
          <w:b/>
          <w:bCs/>
          <w:sz w:val="20"/>
        </w:rPr>
        <w:t xml:space="preserve"> </w:t>
      </w:r>
      <w:r w:rsidR="00D27AF5" w:rsidRPr="00D27AF5">
        <w:rPr>
          <w:rFonts w:ascii="Arial" w:hAnsi="Arial" w:cs="Arial"/>
          <w:b/>
          <w:bCs/>
          <w:sz w:val="20"/>
        </w:rPr>
        <w:t xml:space="preserve">CELU </w:t>
      </w:r>
      <w:r w:rsidR="003A0A94">
        <w:rPr>
          <w:rFonts w:ascii="Arial" w:hAnsi="Arial" w:cs="Arial"/>
          <w:b/>
          <w:bCs/>
          <w:sz w:val="20"/>
        </w:rPr>
        <w:t xml:space="preserve"> </w:t>
      </w:r>
      <w:r w:rsidR="00D27AF5" w:rsidRPr="00D27AF5">
        <w:rPr>
          <w:rFonts w:ascii="Arial" w:hAnsi="Arial" w:cs="Arial"/>
          <w:b/>
          <w:bCs/>
          <w:sz w:val="20"/>
        </w:rPr>
        <w:t>WYKONANIA ZAMÓWIENIA</w:t>
      </w:r>
    </w:p>
    <w:p w14:paraId="707AA126" w14:textId="64F8A1CA" w:rsidR="00B55389" w:rsidRPr="00C960F3" w:rsidRDefault="00B55389" w:rsidP="00D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C960F3">
        <w:rPr>
          <w:rFonts w:ascii="Arial" w:hAnsi="Arial" w:cs="Arial"/>
          <w:b/>
          <w:sz w:val="22"/>
          <w:szCs w:val="22"/>
        </w:rPr>
        <w:t xml:space="preserve">„Świadczenie usługi </w:t>
      </w:r>
      <w:r w:rsidR="00C960F3" w:rsidRPr="00C960F3">
        <w:rPr>
          <w:rFonts w:ascii="Arial" w:hAnsi="Arial" w:cs="Arial"/>
          <w:b/>
          <w:sz w:val="22"/>
          <w:szCs w:val="22"/>
        </w:rPr>
        <w:t>odbioru i zagospodarowania odpadów komunalnych od właścicieli nieruchomości zamieszkałych</w:t>
      </w:r>
      <w:r w:rsidRPr="00C960F3">
        <w:rPr>
          <w:rFonts w:ascii="Arial" w:hAnsi="Arial" w:cs="Arial"/>
          <w:b/>
          <w:sz w:val="22"/>
          <w:szCs w:val="22"/>
        </w:rPr>
        <w:t>,</w:t>
      </w:r>
      <w:r w:rsidRPr="00C960F3">
        <w:rPr>
          <w:rFonts w:ascii="Arial" w:eastAsia="ArialNarrow" w:hAnsi="Arial" w:cs="Arial"/>
          <w:b/>
          <w:sz w:val="22"/>
          <w:szCs w:val="22"/>
        </w:rPr>
        <w:t xml:space="preserve"> </w:t>
      </w:r>
      <w:r w:rsidR="00C960F3" w:rsidRPr="00C960F3">
        <w:rPr>
          <w:rFonts w:ascii="Arial" w:eastAsia="ArialNarrow" w:hAnsi="Arial" w:cs="Arial"/>
          <w:b/>
          <w:sz w:val="22"/>
          <w:szCs w:val="22"/>
        </w:rPr>
        <w:br/>
      </w:r>
      <w:r w:rsidRPr="00C960F3">
        <w:rPr>
          <w:rFonts w:ascii="Arial" w:eastAsia="ArialNarrow" w:hAnsi="Arial" w:cs="Arial"/>
          <w:b/>
          <w:sz w:val="22"/>
          <w:szCs w:val="22"/>
        </w:rPr>
        <w:t xml:space="preserve">powstałych na terenie </w:t>
      </w:r>
      <w:r w:rsidR="00C960F3" w:rsidRPr="00C960F3">
        <w:rPr>
          <w:rFonts w:ascii="Arial" w:eastAsia="ArialNarrow" w:hAnsi="Arial" w:cs="Arial"/>
          <w:b/>
          <w:sz w:val="22"/>
          <w:szCs w:val="22"/>
        </w:rPr>
        <w:t>4</w:t>
      </w:r>
      <w:r w:rsidRPr="00C960F3">
        <w:rPr>
          <w:rFonts w:ascii="Arial" w:eastAsia="ArialNarrow" w:hAnsi="Arial" w:cs="Arial"/>
          <w:b/>
          <w:sz w:val="22"/>
          <w:szCs w:val="22"/>
        </w:rPr>
        <w:t xml:space="preserve"> (</w:t>
      </w:r>
      <w:r w:rsidR="00C960F3" w:rsidRPr="00C960F3">
        <w:rPr>
          <w:rFonts w:ascii="Arial" w:eastAsia="ArialNarrow" w:hAnsi="Arial" w:cs="Arial"/>
          <w:b/>
          <w:sz w:val="22"/>
          <w:szCs w:val="22"/>
        </w:rPr>
        <w:t>czterech</w:t>
      </w:r>
      <w:r w:rsidRPr="00C960F3">
        <w:rPr>
          <w:rFonts w:ascii="Arial" w:eastAsia="ArialNarrow" w:hAnsi="Arial" w:cs="Arial"/>
          <w:b/>
          <w:sz w:val="22"/>
          <w:szCs w:val="22"/>
        </w:rPr>
        <w:t>) Gmin w Województwie Śląskim”</w:t>
      </w:r>
    </w:p>
    <w:p w14:paraId="2B85221F" w14:textId="77777777" w:rsidR="005E63ED" w:rsidRPr="00D27AF5" w:rsidRDefault="005E63ED" w:rsidP="005E63ED">
      <w:pPr>
        <w:overflowPunct/>
        <w:textAlignment w:val="auto"/>
        <w:rPr>
          <w:rFonts w:ascii="Arial" w:hAnsi="Arial" w:cs="Arial"/>
          <w:b/>
          <w:bCs/>
          <w:sz w:val="20"/>
        </w:rPr>
      </w:pPr>
    </w:p>
    <w:p w14:paraId="2D7AC7B8" w14:textId="77777777" w:rsidR="002C00DA" w:rsidRPr="00CB359B" w:rsidRDefault="002C00DA" w:rsidP="00930FD2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462"/>
        <w:gridCol w:w="1191"/>
        <w:gridCol w:w="2778"/>
        <w:gridCol w:w="3118"/>
      </w:tblGrid>
      <w:tr w:rsidR="00432AD1" w:rsidRPr="006A7748" w14:paraId="3B54FCAE" w14:textId="77777777" w:rsidTr="00FE5BE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CAA1F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6A7748">
              <w:rPr>
                <w:rFonts w:ascii="Arial" w:hAnsi="Arial" w:cs="Arial"/>
                <w:b/>
                <w:sz w:val="18"/>
                <w:lang w:eastAsia="en-US"/>
              </w:rPr>
              <w:t>L.p.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73DA7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6A7748">
              <w:rPr>
                <w:rFonts w:ascii="Arial" w:hAnsi="Arial" w:cs="Arial"/>
                <w:b/>
                <w:sz w:val="18"/>
                <w:lang w:eastAsia="en-US"/>
              </w:rPr>
              <w:t>Nazwa sprzętu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51A11" w14:textId="77777777" w:rsidR="00432AD1" w:rsidRPr="006A7748" w:rsidRDefault="00432AD1" w:rsidP="00D27AF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6A7748">
              <w:rPr>
                <w:rFonts w:ascii="Arial" w:hAnsi="Arial" w:cs="Arial"/>
                <w:b/>
                <w:sz w:val="18"/>
                <w:lang w:eastAsia="en-US"/>
              </w:rPr>
              <w:t xml:space="preserve">Liczba pojazdów 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5D551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vertAlign w:val="superscript"/>
                <w:lang w:eastAsia="en-US"/>
              </w:rPr>
            </w:pPr>
            <w:r w:rsidRPr="006A7748">
              <w:rPr>
                <w:rFonts w:ascii="Arial" w:hAnsi="Arial" w:cs="Arial"/>
                <w:b/>
                <w:sz w:val="18"/>
                <w:lang w:eastAsia="en-US"/>
              </w:rPr>
              <w:t>Sposób dysponowania* (własność, użyczony, dzierżawiony)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567C8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6A7748">
              <w:rPr>
                <w:rFonts w:ascii="Arial" w:hAnsi="Arial" w:cs="Arial"/>
                <w:b/>
                <w:bCs/>
                <w:sz w:val="18"/>
                <w:lang w:eastAsia="en-US"/>
              </w:rPr>
              <w:t>Numer rejestracyjny pojazdu jeżeli posiada lub inne dane identyfikacyjne pojazdu</w:t>
            </w:r>
          </w:p>
          <w:p w14:paraId="64EB37F3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6A7748">
              <w:rPr>
                <w:rFonts w:ascii="Arial" w:hAnsi="Arial" w:cs="Arial"/>
                <w:b/>
                <w:bCs/>
                <w:sz w:val="18"/>
                <w:lang w:eastAsia="en-US"/>
              </w:rPr>
              <w:t xml:space="preserve"> (np. nr fabryczny</w:t>
            </w: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,VIN</w:t>
            </w:r>
            <w:r w:rsidRPr="006A7748">
              <w:rPr>
                <w:rFonts w:ascii="Arial" w:hAnsi="Arial" w:cs="Arial"/>
                <w:b/>
                <w:bCs/>
                <w:sz w:val="18"/>
                <w:lang w:eastAsia="en-US"/>
              </w:rPr>
              <w:t>):</w:t>
            </w:r>
          </w:p>
        </w:tc>
      </w:tr>
      <w:tr w:rsidR="00432AD1" w:rsidRPr="006A7748" w14:paraId="4EAAA882" w14:textId="77777777" w:rsidTr="00FE5BEA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813" w14:textId="77777777" w:rsidR="00432AD1" w:rsidRPr="005E63ED" w:rsidRDefault="00432AD1" w:rsidP="005E63ED">
            <w:pPr>
              <w:textAlignment w:val="auto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……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5B14" w14:textId="29FC35F5" w:rsidR="00432AD1" w:rsidRPr="00D27AF5" w:rsidRDefault="00432AD1" w:rsidP="00CB359B">
            <w:pPr>
              <w:rPr>
                <w:rFonts w:ascii="Arial" w:hAnsi="Arial" w:cs="Arial"/>
                <w:sz w:val="20"/>
                <w:lang w:eastAsia="en-US"/>
              </w:rPr>
            </w:pPr>
            <w:r w:rsidRPr="00D27AF5">
              <w:rPr>
                <w:rFonts w:ascii="Arial" w:hAnsi="Arial" w:cs="Arial"/>
                <w:sz w:val="20"/>
              </w:rPr>
              <w:t>Samochód ciężarowy bezpylny typu śmieciarka o dopuszczalnej masie całkowitej powyżej 3,5 t przeznaczony do odbierania zmieszanych odpadów komunalnych z pojemników o pojemności 120l, 240l,</w:t>
            </w:r>
            <w:r w:rsidR="00FE5BEA">
              <w:rPr>
                <w:rFonts w:ascii="Arial" w:hAnsi="Arial" w:cs="Arial"/>
                <w:sz w:val="20"/>
              </w:rPr>
              <w:t xml:space="preserve"> 1100l</w:t>
            </w: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D081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AE38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D84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432AD1" w:rsidRPr="006A7748" w14:paraId="23A3E151" w14:textId="77777777" w:rsidTr="00FE5BEA">
        <w:trPr>
          <w:trHeight w:val="11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F567A" w14:textId="77777777" w:rsidR="00432AD1" w:rsidRPr="005E63ED" w:rsidRDefault="00432AD1" w:rsidP="005E63ED">
            <w:pPr>
              <w:textAlignment w:val="auto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…….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5323A" w14:textId="77777777" w:rsidR="00432AD1" w:rsidRPr="00D27AF5" w:rsidRDefault="00432AD1" w:rsidP="00CB359B">
            <w:pPr>
              <w:rPr>
                <w:rFonts w:ascii="Arial" w:hAnsi="Arial" w:cs="Arial"/>
                <w:sz w:val="20"/>
                <w:lang w:eastAsia="en-US"/>
              </w:rPr>
            </w:pPr>
            <w:r w:rsidRPr="00D27AF5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D27AF5">
              <w:rPr>
                <w:rFonts w:ascii="Arial" w:hAnsi="Arial" w:cs="Arial"/>
                <w:sz w:val="20"/>
              </w:rPr>
              <w:t>Samochód przystosowany do odbierania odpadów wielkogabarytowych,  zużytych opon, odpadów budowlanych, zużytego sprzętu elektrycznego i elektronicznego wyposażony w urządzenie załadowcze HDS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4C5D8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6C317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181C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432AD1" w:rsidRPr="006A7748" w14:paraId="23502CF7" w14:textId="77777777" w:rsidTr="00FE5BEA">
        <w:trPr>
          <w:trHeight w:val="3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9D91" w14:textId="77777777" w:rsidR="00432AD1" w:rsidRPr="005E63ED" w:rsidRDefault="00432AD1" w:rsidP="005E63ED">
            <w:pPr>
              <w:textAlignment w:val="auto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…….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A5E7" w14:textId="77777777" w:rsidR="00432AD1" w:rsidRDefault="00432AD1" w:rsidP="00CB359B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 </w:t>
            </w:r>
            <w:r w:rsidRPr="006A7748">
              <w:rPr>
                <w:rFonts w:ascii="Arial" w:hAnsi="Arial" w:cs="Arial"/>
                <w:sz w:val="18"/>
                <w:lang w:eastAsia="en-US"/>
              </w:rPr>
              <w:t xml:space="preserve"> </w:t>
            </w:r>
          </w:p>
          <w:p w14:paraId="0ACD9425" w14:textId="77777777" w:rsidR="00432AD1" w:rsidRDefault="00432AD1" w:rsidP="00CB359B">
            <w:pPr>
              <w:rPr>
                <w:rFonts w:ascii="Arial" w:hAnsi="Arial" w:cs="Arial"/>
                <w:sz w:val="18"/>
                <w:lang w:eastAsia="en-US"/>
              </w:rPr>
            </w:pPr>
          </w:p>
          <w:p w14:paraId="0BB9016C" w14:textId="77777777" w:rsidR="00432AD1" w:rsidRDefault="00432AD1" w:rsidP="00CB359B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…………………………………………………………</w:t>
            </w:r>
          </w:p>
          <w:p w14:paraId="537845A1" w14:textId="77777777" w:rsidR="00432AD1" w:rsidRDefault="00432AD1" w:rsidP="00CB359B">
            <w:pPr>
              <w:rPr>
                <w:rFonts w:ascii="Arial" w:hAnsi="Arial" w:cs="Arial"/>
                <w:sz w:val="18"/>
                <w:lang w:eastAsia="en-US"/>
              </w:rPr>
            </w:pPr>
          </w:p>
          <w:p w14:paraId="48141092" w14:textId="77777777" w:rsidR="00432AD1" w:rsidRPr="006A7748" w:rsidRDefault="00432AD1" w:rsidP="00CB359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9E22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A2C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270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432AD1" w:rsidRPr="006A7748" w14:paraId="7EEC6363" w14:textId="77777777" w:rsidTr="00FE5BEA">
        <w:trPr>
          <w:trHeight w:val="7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20A" w14:textId="77777777" w:rsidR="00432AD1" w:rsidRPr="005E63ED" w:rsidRDefault="00432AD1" w:rsidP="005E63ED">
            <w:pPr>
              <w:textAlignment w:val="auto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........</w:t>
            </w:r>
            <w:r w:rsidRPr="005E63ED">
              <w:rPr>
                <w:rFonts w:ascii="Arial" w:hAnsi="Arial" w:cs="Arial"/>
                <w:sz w:val="18"/>
                <w:lang w:eastAsia="en-US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F052" w14:textId="77777777" w:rsidR="00432AD1" w:rsidRPr="006A7748" w:rsidRDefault="00432AD1" w:rsidP="00CB359B">
            <w:pPr>
              <w:pStyle w:val="Bezodstpw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……………………………………………………………..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8D6" w14:textId="77777777" w:rsidR="00432AD1" w:rsidRDefault="00432AD1" w:rsidP="00CB359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55242BC8" w14:textId="77777777" w:rsidR="00432AD1" w:rsidRDefault="00432AD1" w:rsidP="00CB359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67B0832D" w14:textId="77777777" w:rsidR="00432AD1" w:rsidRDefault="00432AD1" w:rsidP="00CB359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79A54849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AC9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B02" w14:textId="77777777" w:rsidR="00432AD1" w:rsidRPr="006A7748" w:rsidRDefault="00432AD1" w:rsidP="00CB359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</w:tbl>
    <w:p w14:paraId="4DADC24D" w14:textId="77777777" w:rsidR="00714105" w:rsidRPr="006B3076" w:rsidRDefault="006A7748" w:rsidP="006B3076">
      <w:pPr>
        <w:jc w:val="both"/>
        <w:rPr>
          <w:rFonts w:ascii="Arial" w:hAnsi="Arial" w:cs="Arial"/>
          <w:b/>
          <w:sz w:val="16"/>
        </w:rPr>
      </w:pPr>
      <w:r w:rsidRPr="002C00DA">
        <w:rPr>
          <w:rFonts w:ascii="Arial" w:hAnsi="Arial" w:cs="Arial"/>
          <w:b/>
          <w:sz w:val="16"/>
        </w:rPr>
        <w:t>* wpisać właściwy sposób dysponowania (określić, czy jest to sprzęt będący własnością Wykonawcy, czy też wynajęty, dzierżawiony, użyczony itp.) W przypadku gdy sprzęt nie jest własnością wykonawcy należy dołączyć oświadczenie osoby użyczającej sprzęt.</w:t>
      </w:r>
    </w:p>
    <w:p w14:paraId="1E03EF33" w14:textId="77777777" w:rsidR="002C00DA" w:rsidRPr="002C00DA" w:rsidRDefault="002C00DA" w:rsidP="002C00DA">
      <w:pPr>
        <w:overflowPunct/>
        <w:autoSpaceDE/>
        <w:autoSpaceDN/>
        <w:adjustRightInd/>
        <w:spacing w:line="276" w:lineRule="auto"/>
        <w:ind w:right="9325"/>
        <w:jc w:val="center"/>
        <w:textAlignment w:val="auto"/>
        <w:rPr>
          <w:rFonts w:ascii="Arial" w:hAnsi="Arial" w:cs="Arial"/>
          <w:sz w:val="20"/>
        </w:rPr>
      </w:pPr>
      <w:r w:rsidRPr="002C00DA">
        <w:rPr>
          <w:rFonts w:ascii="Arial" w:hAnsi="Arial" w:cs="Arial"/>
          <w:sz w:val="20"/>
        </w:rPr>
        <w:t>........................................</w:t>
      </w:r>
    </w:p>
    <w:p w14:paraId="17FC283C" w14:textId="77777777" w:rsidR="002C00DA" w:rsidRPr="002C00DA" w:rsidRDefault="002C00DA" w:rsidP="002C00DA">
      <w:pPr>
        <w:overflowPunct/>
        <w:autoSpaceDE/>
        <w:autoSpaceDN/>
        <w:adjustRightInd/>
        <w:spacing w:line="276" w:lineRule="auto"/>
        <w:ind w:right="9325"/>
        <w:jc w:val="center"/>
        <w:textAlignment w:val="auto"/>
        <w:rPr>
          <w:rFonts w:ascii="Arial" w:hAnsi="Arial" w:cs="Arial"/>
          <w:i/>
          <w:sz w:val="18"/>
        </w:rPr>
      </w:pPr>
      <w:r w:rsidRPr="002C00DA">
        <w:rPr>
          <w:rFonts w:ascii="Arial" w:hAnsi="Arial" w:cs="Arial"/>
          <w:i/>
          <w:sz w:val="16"/>
        </w:rPr>
        <w:t>(data)</w:t>
      </w:r>
    </w:p>
    <w:p w14:paraId="3FA03BD2" w14:textId="77777777" w:rsidR="002C00DA" w:rsidRPr="002C00DA" w:rsidRDefault="002C00DA" w:rsidP="002C00DA">
      <w:pPr>
        <w:tabs>
          <w:tab w:val="right" w:leader="dot" w:pos="9072"/>
        </w:tabs>
        <w:overflowPunct/>
        <w:autoSpaceDE/>
        <w:autoSpaceDN/>
        <w:adjustRightInd/>
        <w:spacing w:line="276" w:lineRule="auto"/>
        <w:ind w:left="2835"/>
        <w:jc w:val="center"/>
        <w:textAlignment w:val="auto"/>
        <w:rPr>
          <w:rFonts w:ascii="Arial" w:hAnsi="Arial" w:cs="Arial"/>
          <w:sz w:val="18"/>
        </w:rPr>
      </w:pPr>
    </w:p>
    <w:p w14:paraId="0123BFB5" w14:textId="77777777" w:rsidR="002C00DA" w:rsidRPr="002C00DA" w:rsidRDefault="002C00DA" w:rsidP="002C00DA">
      <w:pPr>
        <w:tabs>
          <w:tab w:val="right" w:leader="dot" w:pos="10632"/>
        </w:tabs>
        <w:overflowPunct/>
        <w:autoSpaceDE/>
        <w:autoSpaceDN/>
        <w:adjustRightInd/>
        <w:spacing w:line="276" w:lineRule="auto"/>
        <w:ind w:left="4678"/>
        <w:jc w:val="center"/>
        <w:textAlignment w:val="auto"/>
        <w:rPr>
          <w:rFonts w:ascii="Arial" w:hAnsi="Arial" w:cs="Arial"/>
          <w:sz w:val="18"/>
        </w:rPr>
      </w:pPr>
      <w:r w:rsidRPr="002C00DA">
        <w:rPr>
          <w:rFonts w:ascii="Arial" w:hAnsi="Arial" w:cs="Arial"/>
          <w:sz w:val="18"/>
        </w:rPr>
        <w:tab/>
      </w:r>
    </w:p>
    <w:p w14:paraId="537E431E" w14:textId="77777777" w:rsidR="002C00DA" w:rsidRPr="002C00DA" w:rsidRDefault="002C00DA" w:rsidP="002C00DA">
      <w:pPr>
        <w:overflowPunct/>
        <w:autoSpaceDE/>
        <w:autoSpaceDN/>
        <w:adjustRightInd/>
        <w:spacing w:line="276" w:lineRule="auto"/>
        <w:ind w:left="4678"/>
        <w:jc w:val="center"/>
        <w:textAlignment w:val="auto"/>
        <w:rPr>
          <w:rFonts w:ascii="Arial" w:hAnsi="Arial" w:cs="Arial"/>
          <w:i/>
          <w:sz w:val="18"/>
        </w:rPr>
      </w:pPr>
      <w:r w:rsidRPr="002C00DA">
        <w:rPr>
          <w:rFonts w:ascii="Arial" w:hAnsi="Arial" w:cs="Arial"/>
          <w:i/>
          <w:sz w:val="16"/>
        </w:rPr>
        <w:t xml:space="preserve"> (podpis  Wykonawcy / osoby uprawnionej do reprezentowania Wykonawcy)</w:t>
      </w:r>
    </w:p>
    <w:sectPr w:rsidR="002C00DA" w:rsidRPr="002C00DA" w:rsidSect="002C00DA">
      <w:footerReference w:type="even" r:id="rId7"/>
      <w:footerReference w:type="default" r:id="rId8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FBFB" w14:textId="77777777" w:rsidR="00E075B5" w:rsidRDefault="00E075B5" w:rsidP="00FE220A">
      <w:r>
        <w:separator/>
      </w:r>
    </w:p>
  </w:endnote>
  <w:endnote w:type="continuationSeparator" w:id="0">
    <w:p w14:paraId="0931CECC" w14:textId="77777777" w:rsidR="00E075B5" w:rsidRDefault="00E075B5" w:rsidP="00FE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"/>
    <w:charset w:val="80"/>
    <w:family w:val="swiss"/>
    <w:pitch w:val="default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927D" w14:textId="77777777" w:rsidR="008D5D9B" w:rsidRDefault="00B67253" w:rsidP="00BC08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C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EEAE29" w14:textId="77777777" w:rsidR="008D5D9B" w:rsidRDefault="00E075B5" w:rsidP="00BC08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E61C" w14:textId="77777777" w:rsidR="005E63ED" w:rsidRDefault="005E63ED" w:rsidP="005E63ED">
    <w:pPr>
      <w:overflowPunct/>
      <w:textAlignment w:val="auto"/>
      <w:rPr>
        <w:rFonts w:ascii="Arial-BoldMT" w:eastAsiaTheme="minorHAnsi" w:hAnsi="Arial-BoldMT" w:cs="Arial-BoldMT"/>
        <w:b/>
        <w:bCs/>
        <w:color w:val="FF0000"/>
        <w:sz w:val="20"/>
        <w:lang w:eastAsia="en-US"/>
      </w:rPr>
    </w:pPr>
    <w:r>
      <w:rPr>
        <w:rFonts w:ascii="Arial-BoldMT" w:eastAsiaTheme="minorHAnsi" w:hAnsi="Arial-BoldMT" w:cs="Arial-BoldMT"/>
        <w:b/>
        <w:bCs/>
        <w:color w:val="FF0000"/>
        <w:sz w:val="20"/>
        <w:lang w:eastAsia="en-US"/>
      </w:rPr>
      <w:t>UWAGA:</w:t>
    </w:r>
  </w:p>
  <w:p w14:paraId="5BDF83FB" w14:textId="77777777" w:rsidR="005E63ED" w:rsidRDefault="005E63ED" w:rsidP="005E63ED">
    <w:pPr>
      <w:overflowPunct/>
      <w:textAlignment w:val="auto"/>
      <w:rPr>
        <w:rFonts w:ascii="ArialMT" w:eastAsiaTheme="minorHAnsi" w:hAnsi="ArialMT" w:cs="ArialMT"/>
        <w:color w:val="FF0000"/>
        <w:sz w:val="20"/>
        <w:lang w:eastAsia="en-US"/>
      </w:rPr>
    </w:pPr>
    <w:r>
      <w:rPr>
        <w:rFonts w:ascii="ArialMT" w:eastAsiaTheme="minorHAnsi" w:hAnsi="ArialMT" w:cs="ArialMT"/>
        <w:color w:val="FF0000"/>
        <w:sz w:val="20"/>
        <w:lang w:eastAsia="en-US"/>
      </w:rPr>
      <w:t>Wykaz narzędzi, wyposażenia zakładu i urządzeń technicznych dostępnych Wykonawcy w celu wykonania zamówienia na wezwanie Zamawiającego złoży</w:t>
    </w:r>
  </w:p>
  <w:p w14:paraId="28D71CC9" w14:textId="77777777" w:rsidR="006A7748" w:rsidRPr="00CB359B" w:rsidRDefault="005E63ED" w:rsidP="005E63ED"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  <w:rPr>
        <w:rFonts w:ascii="Arial" w:hAnsi="Arial" w:cs="Arial"/>
        <w:b/>
        <w:color w:val="FF0000"/>
        <w:sz w:val="20"/>
      </w:rPr>
    </w:pPr>
    <w:r>
      <w:rPr>
        <w:rFonts w:ascii="ArialMT" w:eastAsiaTheme="minorHAnsi" w:hAnsi="ArialMT" w:cs="ArialMT"/>
        <w:color w:val="FF0000"/>
        <w:sz w:val="20"/>
        <w:lang w:eastAsia="en-US"/>
      </w:rPr>
      <w:t>Wykonawca, którego oferta została najwyżej oceniona</w:t>
    </w:r>
    <w:r w:rsidR="006A7748" w:rsidRPr="00CB359B">
      <w:rPr>
        <w:rFonts w:ascii="Arial" w:hAnsi="Arial" w:cs="Arial"/>
        <w:color w:val="FF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8B96" w14:textId="77777777" w:rsidR="00E075B5" w:rsidRDefault="00E075B5" w:rsidP="00FE220A">
      <w:r>
        <w:separator/>
      </w:r>
    </w:p>
  </w:footnote>
  <w:footnote w:type="continuationSeparator" w:id="0">
    <w:p w14:paraId="2B40D866" w14:textId="77777777" w:rsidR="00E075B5" w:rsidRDefault="00E075B5" w:rsidP="00FE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855C0"/>
    <w:multiLevelType w:val="hybridMultilevel"/>
    <w:tmpl w:val="D10A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11"/>
    <w:rsid w:val="00002675"/>
    <w:rsid w:val="00042D57"/>
    <w:rsid w:val="00053E03"/>
    <w:rsid w:val="000939BE"/>
    <w:rsid w:val="000959F0"/>
    <w:rsid w:val="000A34F1"/>
    <w:rsid w:val="000A78BB"/>
    <w:rsid w:val="000B0CB5"/>
    <w:rsid w:val="00146B44"/>
    <w:rsid w:val="001824F8"/>
    <w:rsid w:val="001F651A"/>
    <w:rsid w:val="002626F7"/>
    <w:rsid w:val="0029025B"/>
    <w:rsid w:val="002C00DA"/>
    <w:rsid w:val="002C44EA"/>
    <w:rsid w:val="002C5DD9"/>
    <w:rsid w:val="00335075"/>
    <w:rsid w:val="003A0A94"/>
    <w:rsid w:val="003A0C61"/>
    <w:rsid w:val="003A1D1B"/>
    <w:rsid w:val="003E2DE6"/>
    <w:rsid w:val="003F78CE"/>
    <w:rsid w:val="004308A4"/>
    <w:rsid w:val="00432AD1"/>
    <w:rsid w:val="00464C8A"/>
    <w:rsid w:val="004F3430"/>
    <w:rsid w:val="00537E0C"/>
    <w:rsid w:val="005739F5"/>
    <w:rsid w:val="005A7784"/>
    <w:rsid w:val="005B7D5F"/>
    <w:rsid w:val="005E63ED"/>
    <w:rsid w:val="006320C0"/>
    <w:rsid w:val="00637016"/>
    <w:rsid w:val="006412CA"/>
    <w:rsid w:val="006733C9"/>
    <w:rsid w:val="00681D74"/>
    <w:rsid w:val="006A7748"/>
    <w:rsid w:val="006B3076"/>
    <w:rsid w:val="006C5211"/>
    <w:rsid w:val="00714105"/>
    <w:rsid w:val="00740C8F"/>
    <w:rsid w:val="00747AF0"/>
    <w:rsid w:val="0076128C"/>
    <w:rsid w:val="007864B3"/>
    <w:rsid w:val="00795EC3"/>
    <w:rsid w:val="00851174"/>
    <w:rsid w:val="008630F5"/>
    <w:rsid w:val="0086421A"/>
    <w:rsid w:val="009049BF"/>
    <w:rsid w:val="00913FB2"/>
    <w:rsid w:val="009239FD"/>
    <w:rsid w:val="00930FD2"/>
    <w:rsid w:val="00947B15"/>
    <w:rsid w:val="00975F4E"/>
    <w:rsid w:val="00977747"/>
    <w:rsid w:val="00A16EF1"/>
    <w:rsid w:val="00A245FA"/>
    <w:rsid w:val="00A31D6D"/>
    <w:rsid w:val="00A607B1"/>
    <w:rsid w:val="00A92A40"/>
    <w:rsid w:val="00B16690"/>
    <w:rsid w:val="00B417AD"/>
    <w:rsid w:val="00B55389"/>
    <w:rsid w:val="00B67253"/>
    <w:rsid w:val="00B71225"/>
    <w:rsid w:val="00BD1379"/>
    <w:rsid w:val="00C23321"/>
    <w:rsid w:val="00C25BE1"/>
    <w:rsid w:val="00C50B8F"/>
    <w:rsid w:val="00C56D7C"/>
    <w:rsid w:val="00C933F7"/>
    <w:rsid w:val="00C960F3"/>
    <w:rsid w:val="00CB2723"/>
    <w:rsid w:val="00CB359B"/>
    <w:rsid w:val="00CE46A9"/>
    <w:rsid w:val="00CE7854"/>
    <w:rsid w:val="00D27AF5"/>
    <w:rsid w:val="00D83D20"/>
    <w:rsid w:val="00DB29EA"/>
    <w:rsid w:val="00DD37F8"/>
    <w:rsid w:val="00E023F7"/>
    <w:rsid w:val="00E02CEB"/>
    <w:rsid w:val="00E075B5"/>
    <w:rsid w:val="00E23CA0"/>
    <w:rsid w:val="00E42300"/>
    <w:rsid w:val="00E741C2"/>
    <w:rsid w:val="00EA7BA3"/>
    <w:rsid w:val="00ED06FE"/>
    <w:rsid w:val="00EF36FB"/>
    <w:rsid w:val="00F11067"/>
    <w:rsid w:val="00F844EB"/>
    <w:rsid w:val="00FE220A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0E749"/>
  <w15:docId w15:val="{464E2189-F2C4-49D2-BFAE-F5EC963F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2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5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2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C5211"/>
  </w:style>
  <w:style w:type="paragraph" w:styleId="Akapitzlist">
    <w:name w:val="List Paragraph"/>
    <w:basedOn w:val="Normalny"/>
    <w:uiPriority w:val="34"/>
    <w:qFormat/>
    <w:rsid w:val="00464C8A"/>
    <w:pPr>
      <w:ind w:left="720"/>
      <w:contextualSpacing/>
    </w:pPr>
  </w:style>
  <w:style w:type="paragraph" w:styleId="Bezodstpw">
    <w:name w:val="No Spacing"/>
    <w:uiPriority w:val="1"/>
    <w:qFormat/>
    <w:rsid w:val="0086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2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27AF5"/>
    <w:pPr>
      <w:overflowPunct/>
      <w:autoSpaceDE/>
      <w:autoSpaceDN/>
      <w:adjustRightInd/>
      <w:jc w:val="both"/>
      <w:textAlignment w:val="auto"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27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Styl1">
    <w:name w:val="1Styl1"/>
    <w:basedOn w:val="Normalny"/>
    <w:qFormat/>
    <w:rsid w:val="00C960F3"/>
    <w:pPr>
      <w:shd w:val="clear" w:color="auto" w:fill="D9D9D9"/>
      <w:tabs>
        <w:tab w:val="left" w:pos="3270"/>
      </w:tabs>
      <w:jc w:val="center"/>
      <w:textAlignment w:val="auto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Tomasz Galios</cp:lastModifiedBy>
  <cp:revision>4</cp:revision>
  <cp:lastPrinted>2016-12-02T09:49:00Z</cp:lastPrinted>
  <dcterms:created xsi:type="dcterms:W3CDTF">2019-06-23T14:28:00Z</dcterms:created>
  <dcterms:modified xsi:type="dcterms:W3CDTF">2019-06-28T16:31:00Z</dcterms:modified>
</cp:coreProperties>
</file>