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872F" w14:textId="145D480D" w:rsidR="005D4AE1" w:rsidRPr="00A3749E" w:rsidRDefault="005D4AE1" w:rsidP="005D4AE1">
      <w:pPr>
        <w:pStyle w:val="Tekstpodstawowy"/>
        <w:rPr>
          <w:rFonts w:ascii="Arial" w:hAnsi="Arial" w:cs="Arial"/>
        </w:rPr>
      </w:pPr>
      <w:r w:rsidRPr="00F4588F">
        <w:rPr>
          <w:rFonts w:ascii="Arial" w:hAnsi="Arial" w:cs="Arial"/>
        </w:rPr>
        <w:t>WP.3211</w:t>
      </w:r>
      <w:r w:rsidR="00D95058" w:rsidRPr="00F4588F">
        <w:rPr>
          <w:rFonts w:ascii="Arial" w:hAnsi="Arial" w:cs="Arial"/>
        </w:rPr>
        <w:t>.3</w:t>
      </w:r>
      <w:r w:rsidR="00E63963" w:rsidRPr="00F4588F">
        <w:rPr>
          <w:rFonts w:ascii="Arial" w:hAnsi="Arial" w:cs="Arial"/>
        </w:rPr>
        <w:t>6</w:t>
      </w:r>
      <w:r w:rsidR="00D95058" w:rsidRPr="00F4588F">
        <w:rPr>
          <w:rFonts w:ascii="Arial" w:hAnsi="Arial" w:cs="Arial"/>
        </w:rPr>
        <w:t>.202</w:t>
      </w:r>
      <w:r w:rsidR="00E63963" w:rsidRPr="00F4588F">
        <w:rPr>
          <w:rFonts w:ascii="Arial" w:hAnsi="Arial" w:cs="Arial"/>
        </w:rPr>
        <w:t>4</w:t>
      </w:r>
      <w:r w:rsidRPr="00F4588F">
        <w:rPr>
          <w:rFonts w:ascii="Arial" w:hAnsi="Arial" w:cs="Arial"/>
        </w:rPr>
        <w:t xml:space="preserve"> - wyniki</w:t>
      </w:r>
      <w:r w:rsidRPr="00F4588F">
        <w:rPr>
          <w:rFonts w:ascii="Arial" w:hAnsi="Arial" w:cs="Arial"/>
        </w:rPr>
        <w:tab/>
        <w:t xml:space="preserve">                                                             Opole, </w:t>
      </w:r>
      <w:r w:rsidR="00F4588F" w:rsidRPr="00F4588F">
        <w:rPr>
          <w:rFonts w:ascii="Arial" w:hAnsi="Arial" w:cs="Arial"/>
        </w:rPr>
        <w:t>24.04.</w:t>
      </w:r>
      <w:r w:rsidR="00A971C7" w:rsidRPr="00F4588F">
        <w:rPr>
          <w:rFonts w:ascii="Arial" w:hAnsi="Arial" w:cs="Arial"/>
        </w:rPr>
        <w:t>202</w:t>
      </w:r>
      <w:r w:rsidR="00F4588F" w:rsidRPr="00F4588F">
        <w:rPr>
          <w:rFonts w:ascii="Arial" w:hAnsi="Arial" w:cs="Arial"/>
        </w:rPr>
        <w:t>4</w:t>
      </w:r>
      <w:r w:rsidR="00A971C7" w:rsidRPr="00F4588F">
        <w:rPr>
          <w:rFonts w:ascii="Arial" w:hAnsi="Arial" w:cs="Arial"/>
        </w:rPr>
        <w:t xml:space="preserve"> r.</w:t>
      </w:r>
    </w:p>
    <w:p w14:paraId="725DE81E" w14:textId="77777777" w:rsidR="00504F31" w:rsidRPr="00A3749E" w:rsidRDefault="007D006D" w:rsidP="00504F31">
      <w:pPr>
        <w:jc w:val="both"/>
        <w:rPr>
          <w:rFonts w:ascii="Arial" w:hAnsi="Arial" w:cs="Arial"/>
        </w:rPr>
      </w:pPr>
      <w:r w:rsidRPr="00A3749E">
        <w:rPr>
          <w:rFonts w:ascii="Arial" w:hAnsi="Arial" w:cs="Arial"/>
        </w:rPr>
        <w:tab/>
      </w:r>
      <w:r w:rsidRPr="00A3749E">
        <w:rPr>
          <w:rFonts w:ascii="Arial" w:hAnsi="Arial" w:cs="Arial"/>
        </w:rPr>
        <w:tab/>
      </w:r>
      <w:r w:rsidR="00C96C7B" w:rsidRPr="00A3749E">
        <w:rPr>
          <w:rFonts w:ascii="Arial" w:hAnsi="Arial" w:cs="Arial"/>
          <w:b/>
        </w:rPr>
        <w:tab/>
      </w:r>
      <w:r w:rsidR="00C96C7B" w:rsidRPr="00A3749E">
        <w:rPr>
          <w:rFonts w:ascii="Arial" w:hAnsi="Arial" w:cs="Arial"/>
          <w:b/>
        </w:rPr>
        <w:tab/>
      </w:r>
      <w:r w:rsidR="00C96C7B" w:rsidRPr="00A3749E">
        <w:rPr>
          <w:rFonts w:ascii="Arial" w:hAnsi="Arial" w:cs="Arial"/>
          <w:b/>
        </w:rPr>
        <w:tab/>
      </w:r>
      <w:r w:rsidR="00C96C7B" w:rsidRPr="00A3749E">
        <w:rPr>
          <w:rFonts w:ascii="Arial" w:hAnsi="Arial" w:cs="Arial"/>
          <w:b/>
        </w:rPr>
        <w:tab/>
      </w:r>
    </w:p>
    <w:p w14:paraId="179EC322" w14:textId="77777777" w:rsidR="00504F31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13317180" w14:textId="77777777" w:rsidR="00E63963" w:rsidRPr="00A3749E" w:rsidRDefault="00E63963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40B0A91F" w14:textId="77777777" w:rsidR="000E25B6" w:rsidRPr="00A3749E" w:rsidRDefault="00504F31" w:rsidP="001B7802">
      <w:pPr>
        <w:jc w:val="center"/>
        <w:rPr>
          <w:rFonts w:ascii="Arial" w:hAnsi="Arial" w:cs="Arial"/>
          <w:b/>
          <w:bCs/>
        </w:rPr>
      </w:pPr>
      <w:r w:rsidRPr="00A3749E">
        <w:rPr>
          <w:rFonts w:ascii="Arial" w:hAnsi="Arial" w:cs="Arial"/>
        </w:rPr>
        <w:tab/>
      </w:r>
      <w:r w:rsidR="002960D5" w:rsidRPr="00A3749E">
        <w:rPr>
          <w:rFonts w:ascii="Arial" w:hAnsi="Arial" w:cs="Arial"/>
          <w:b/>
          <w:bCs/>
        </w:rPr>
        <w:t>INFORMACJA O WYBORZE NAJKORZYSTNIEJSZEJ OFERTY</w:t>
      </w:r>
      <w:r w:rsidR="001B7802" w:rsidRPr="00A3749E">
        <w:rPr>
          <w:rFonts w:ascii="Arial" w:hAnsi="Arial" w:cs="Arial"/>
          <w:b/>
          <w:bCs/>
        </w:rPr>
        <w:t xml:space="preserve"> </w:t>
      </w:r>
    </w:p>
    <w:p w14:paraId="5801A824" w14:textId="77777777" w:rsidR="00276C0C" w:rsidRDefault="00276C0C" w:rsidP="00F564DB">
      <w:pPr>
        <w:jc w:val="both"/>
        <w:rPr>
          <w:rFonts w:ascii="Arial" w:hAnsi="Arial" w:cs="Arial"/>
        </w:rPr>
      </w:pPr>
    </w:p>
    <w:p w14:paraId="110D0E46" w14:textId="77777777" w:rsidR="00E63963" w:rsidRPr="00A3749E" w:rsidRDefault="00E63963" w:rsidP="00F564DB">
      <w:pPr>
        <w:jc w:val="both"/>
        <w:rPr>
          <w:rFonts w:ascii="Arial" w:hAnsi="Arial" w:cs="Arial"/>
        </w:rPr>
      </w:pPr>
    </w:p>
    <w:p w14:paraId="57742B68" w14:textId="77777777" w:rsidR="00E63963" w:rsidRDefault="00E63963" w:rsidP="00E63963">
      <w:pPr>
        <w:ind w:right="-27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Zarząd Dróg Wojewódzkich w Opolu informuje, że w wyniku postępowania o udzielenie zamówienia publicznego na: </w:t>
      </w:r>
      <w:r>
        <w:rPr>
          <w:rFonts w:ascii="Arial" w:hAnsi="Arial" w:cs="Arial"/>
          <w:b/>
        </w:rPr>
        <w:t xml:space="preserve">„Pełnienie nadzoru inwestorskiego dla zadania: „Przebudowa drogi wojewódzkiej nr 459 w m. Żelazna” – branża telekomunikacyjna” </w:t>
      </w:r>
      <w:r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1EB22088" w14:textId="77777777" w:rsidR="00E63963" w:rsidRDefault="00E63963" w:rsidP="00E63963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296C7FD" w14:textId="77777777" w:rsidR="00E63963" w:rsidRDefault="00E63963" w:rsidP="00E63963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</w:rPr>
        <w:t>ofertę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5D8312CB" w14:textId="77777777" w:rsidR="00E63963" w:rsidRDefault="00E63963" w:rsidP="00E63963">
      <w:pPr>
        <w:jc w:val="both"/>
        <w:rPr>
          <w:rFonts w:ascii="Arial" w:hAnsi="Arial" w:cs="Arial"/>
          <w:bCs/>
        </w:rPr>
      </w:pPr>
    </w:p>
    <w:p w14:paraId="0874E671" w14:textId="77777777" w:rsidR="00E63963" w:rsidRDefault="00E63963" w:rsidP="00E639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Zbigniew Kaczor</w:t>
      </w:r>
    </w:p>
    <w:p w14:paraId="07B937B9" w14:textId="77777777" w:rsidR="00E63963" w:rsidRDefault="00E63963" w:rsidP="00E639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I PROJEKTOWANIE</w:t>
      </w:r>
    </w:p>
    <w:p w14:paraId="679B704C" w14:textId="77777777" w:rsidR="00E63963" w:rsidRDefault="00E63963" w:rsidP="00E639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Dworska 14</w:t>
      </w:r>
    </w:p>
    <w:p w14:paraId="5130075F" w14:textId="77777777" w:rsidR="00E63963" w:rsidRDefault="00E63963" w:rsidP="00E639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45-749 Opole</w:t>
      </w:r>
    </w:p>
    <w:p w14:paraId="3A97B9B4" w14:textId="77777777" w:rsidR="00E63963" w:rsidRDefault="00E63963" w:rsidP="00E63963">
      <w:pPr>
        <w:jc w:val="both"/>
        <w:rPr>
          <w:rFonts w:ascii="Arial" w:hAnsi="Arial" w:cs="Arial"/>
          <w:b/>
        </w:rPr>
      </w:pPr>
    </w:p>
    <w:p w14:paraId="69BC0156" w14:textId="77777777" w:rsidR="00E63963" w:rsidRDefault="00E63963" w:rsidP="00E639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4.920,00 PLN brutto i zadeklarowanym czasem reakcji wynoszącym 1 godzinę.</w:t>
      </w:r>
    </w:p>
    <w:p w14:paraId="6C8C1D00" w14:textId="77777777" w:rsidR="00E63963" w:rsidRDefault="00E63963" w:rsidP="00E63963">
      <w:pPr>
        <w:jc w:val="both"/>
        <w:rPr>
          <w:rFonts w:ascii="Arial" w:hAnsi="Arial" w:cs="Arial"/>
          <w:bCs/>
        </w:rPr>
      </w:pPr>
    </w:p>
    <w:p w14:paraId="56418442" w14:textId="15E3BA7D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2A7BAA2D" w14:textId="77777777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653C3DC9" w14:textId="77777777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531B461F" w14:textId="77777777" w:rsidR="00E63963" w:rsidRDefault="00E63963" w:rsidP="00E63963">
      <w:pPr>
        <w:jc w:val="both"/>
        <w:rPr>
          <w:rFonts w:ascii="Arial" w:hAnsi="Arial" w:cs="Arial"/>
          <w:bCs/>
        </w:rPr>
      </w:pPr>
    </w:p>
    <w:p w14:paraId="585E0800" w14:textId="77777777" w:rsidR="00E63963" w:rsidRDefault="00E63963" w:rsidP="00E6396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1CC4670A" w14:textId="77777777" w:rsidR="00E63963" w:rsidRDefault="00E63963" w:rsidP="00E63963">
      <w:pPr>
        <w:jc w:val="both"/>
        <w:rPr>
          <w:rFonts w:ascii="Arial" w:hAnsi="Arial" w:cs="Arial"/>
        </w:rPr>
      </w:pPr>
    </w:p>
    <w:p w14:paraId="35B1A5E7" w14:textId="77777777" w:rsidR="00E63963" w:rsidRDefault="00E63963" w:rsidP="00E6396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7B365C64" w14:textId="77777777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oferta nr 2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„TR TELEKOM” Usługi Projektowe i Wykonawstwo Tomasz Ruciński, ul. Hallera 4B/53, 45-867 Opole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84,44 punktów</w:t>
      </w:r>
      <w:r>
        <w:rPr>
          <w:rFonts w:ascii="Arial" w:hAnsi="Arial" w:cs="Arial"/>
          <w:bCs/>
        </w:rPr>
        <w:t>, w tym:</w:t>
      </w:r>
    </w:p>
    <w:p w14:paraId="6F83617C" w14:textId="77777777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- 44,44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Cs/>
        </w:rPr>
        <w:t>”,</w:t>
      </w:r>
    </w:p>
    <w:p w14:paraId="1E3FC750" w14:textId="77777777" w:rsidR="00E63963" w:rsidRDefault="00E63963" w:rsidP="00E6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czas reakcji</w:t>
      </w:r>
      <w:r>
        <w:rPr>
          <w:rFonts w:ascii="Arial" w:hAnsi="Arial" w:cs="Arial"/>
          <w:bCs/>
        </w:rPr>
        <w:t>”.</w:t>
      </w:r>
    </w:p>
    <w:p w14:paraId="0FCE05E2" w14:textId="77777777" w:rsidR="00E63963" w:rsidRPr="000F0F9E" w:rsidRDefault="00E63963" w:rsidP="00E63963">
      <w:pPr>
        <w:jc w:val="both"/>
        <w:rPr>
          <w:rFonts w:ascii="Arial" w:hAnsi="Arial" w:cs="Arial"/>
          <w:bCs/>
          <w:sz w:val="21"/>
          <w:szCs w:val="21"/>
        </w:rPr>
      </w:pPr>
    </w:p>
    <w:p w14:paraId="2CE0ABFD" w14:textId="40447FEE" w:rsidR="000F0F9E" w:rsidRPr="000F0F9E" w:rsidRDefault="000F0F9E" w:rsidP="00E63963">
      <w:pPr>
        <w:jc w:val="both"/>
        <w:rPr>
          <w:rFonts w:ascii="Arial" w:hAnsi="Arial" w:cs="Arial"/>
          <w:bCs/>
          <w:sz w:val="21"/>
          <w:szCs w:val="21"/>
        </w:rPr>
      </w:pP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  <w:t>DYREKTOR</w:t>
      </w:r>
    </w:p>
    <w:p w14:paraId="79EBEED8" w14:textId="5B463DCA" w:rsidR="000F0F9E" w:rsidRPr="000F0F9E" w:rsidRDefault="000F0F9E" w:rsidP="00E63963">
      <w:pPr>
        <w:jc w:val="both"/>
        <w:rPr>
          <w:rFonts w:ascii="Arial" w:hAnsi="Arial" w:cs="Arial"/>
          <w:bCs/>
          <w:sz w:val="21"/>
          <w:szCs w:val="21"/>
        </w:rPr>
      </w:pP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           </w:t>
      </w:r>
      <w:r w:rsidRPr="000F0F9E">
        <w:rPr>
          <w:rFonts w:ascii="Arial" w:hAnsi="Arial" w:cs="Arial"/>
          <w:bCs/>
          <w:sz w:val="21"/>
          <w:szCs w:val="21"/>
        </w:rPr>
        <w:t>Zarządu Dróg Wojewódzkich</w:t>
      </w:r>
    </w:p>
    <w:p w14:paraId="67956D36" w14:textId="7F59A182" w:rsidR="000F0F9E" w:rsidRPr="000F0F9E" w:rsidRDefault="000F0F9E" w:rsidP="00E63963">
      <w:pPr>
        <w:jc w:val="both"/>
        <w:rPr>
          <w:rFonts w:ascii="Arial" w:hAnsi="Arial" w:cs="Arial"/>
          <w:bCs/>
          <w:sz w:val="21"/>
          <w:szCs w:val="21"/>
        </w:rPr>
      </w:pP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               </w:t>
      </w:r>
      <w:r w:rsidRPr="000F0F9E">
        <w:rPr>
          <w:rFonts w:ascii="Arial" w:hAnsi="Arial" w:cs="Arial"/>
          <w:bCs/>
          <w:sz w:val="21"/>
          <w:szCs w:val="21"/>
        </w:rPr>
        <w:t>w Opolu</w:t>
      </w:r>
    </w:p>
    <w:p w14:paraId="29D98CCB" w14:textId="77777777" w:rsidR="000F0F9E" w:rsidRPr="000F0F9E" w:rsidRDefault="000F0F9E" w:rsidP="00E63963">
      <w:pPr>
        <w:jc w:val="both"/>
        <w:rPr>
          <w:rFonts w:ascii="Arial" w:hAnsi="Arial" w:cs="Arial"/>
          <w:bCs/>
          <w:sz w:val="21"/>
          <w:szCs w:val="21"/>
        </w:rPr>
      </w:pPr>
    </w:p>
    <w:p w14:paraId="4F5EAA88" w14:textId="30BD5543" w:rsidR="000F0F9E" w:rsidRPr="000F0F9E" w:rsidRDefault="000F0F9E" w:rsidP="00E63963">
      <w:pPr>
        <w:jc w:val="both"/>
        <w:rPr>
          <w:rFonts w:ascii="Arial" w:hAnsi="Arial" w:cs="Arial"/>
          <w:bCs/>
          <w:sz w:val="21"/>
          <w:szCs w:val="21"/>
        </w:rPr>
      </w:pP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 w:rsidRPr="000F0F9E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       </w:t>
      </w:r>
      <w:r w:rsidRPr="000F0F9E">
        <w:rPr>
          <w:rFonts w:ascii="Arial" w:hAnsi="Arial" w:cs="Arial"/>
          <w:bCs/>
          <w:sz w:val="21"/>
          <w:szCs w:val="21"/>
        </w:rPr>
        <w:t>Bartłomiej Horaczuk</w:t>
      </w:r>
    </w:p>
    <w:p w14:paraId="44BBF188" w14:textId="77777777" w:rsidR="00F06B5E" w:rsidRPr="00A3749E" w:rsidRDefault="00F06B5E" w:rsidP="00E63963">
      <w:pPr>
        <w:ind w:right="-273"/>
        <w:jc w:val="both"/>
        <w:rPr>
          <w:rFonts w:ascii="Arial" w:hAnsi="Arial" w:cs="Arial"/>
          <w:bCs/>
        </w:rPr>
      </w:pPr>
    </w:p>
    <w:sectPr w:rsidR="00F06B5E" w:rsidRPr="00A3749E" w:rsidSect="006A1E00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068A" w14:textId="77777777" w:rsidR="006A1E00" w:rsidRDefault="006A1E00" w:rsidP="00DB29DA">
      <w:r>
        <w:separator/>
      </w:r>
    </w:p>
  </w:endnote>
  <w:endnote w:type="continuationSeparator" w:id="0">
    <w:p w14:paraId="5AE47118" w14:textId="77777777" w:rsidR="006A1E00" w:rsidRDefault="006A1E0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04A9059E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55">
          <w:rPr>
            <w:noProof/>
          </w:rPr>
          <w:t>2</w:t>
        </w:r>
        <w:r>
          <w:fldChar w:fldCharType="end"/>
        </w:r>
      </w:p>
    </w:sdtContent>
  </w:sdt>
  <w:p w14:paraId="634932F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C51C" w14:textId="60A732A0" w:rsidR="002948EB" w:rsidRDefault="002948EB">
    <w:pPr>
      <w:pStyle w:val="Stopka"/>
      <w:jc w:val="center"/>
    </w:pPr>
  </w:p>
  <w:p w14:paraId="0CFD8CFB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36DD" w14:textId="77777777" w:rsidR="006A1E00" w:rsidRDefault="006A1E00" w:rsidP="00DB29DA">
      <w:r>
        <w:separator/>
      </w:r>
    </w:p>
  </w:footnote>
  <w:footnote w:type="continuationSeparator" w:id="0">
    <w:p w14:paraId="051E3210" w14:textId="77777777" w:rsidR="006A1E00" w:rsidRDefault="006A1E0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4A1B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5799958" wp14:editId="24FC8A0E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C6A3D"/>
    <w:rsid w:val="000D2C40"/>
    <w:rsid w:val="000E25B6"/>
    <w:rsid w:val="000E3CB4"/>
    <w:rsid w:val="000E59C1"/>
    <w:rsid w:val="000E6234"/>
    <w:rsid w:val="000F05EC"/>
    <w:rsid w:val="000F0F9E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8BE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1D18"/>
    <w:rsid w:val="00577D3E"/>
    <w:rsid w:val="00577D7B"/>
    <w:rsid w:val="005840CC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1E00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6F55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49E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4DC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1BAF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558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3963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4588F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C7CB1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30</cp:revision>
  <cp:lastPrinted>2024-04-23T09:49:00Z</cp:lastPrinted>
  <dcterms:created xsi:type="dcterms:W3CDTF">2022-10-27T10:20:00Z</dcterms:created>
  <dcterms:modified xsi:type="dcterms:W3CDTF">2024-04-24T11:14:00Z</dcterms:modified>
</cp:coreProperties>
</file>